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CA64F" w14:textId="0B0C14D0" w:rsidR="007B65BC" w:rsidRPr="00F20248" w:rsidRDefault="00F20248" w:rsidP="00F20248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F20248">
        <w:rPr>
          <w:rFonts w:asciiTheme="majorHAnsi" w:hAnsiTheme="majorHAnsi"/>
          <w:b/>
        </w:rPr>
        <w:t>Course Ground Rules</w:t>
      </w:r>
    </w:p>
    <w:p w14:paraId="0F0516D1" w14:textId="77777777" w:rsidR="00F20248" w:rsidRPr="00F20248" w:rsidRDefault="00F20248" w:rsidP="00F20248">
      <w:pPr>
        <w:jc w:val="center"/>
        <w:rPr>
          <w:rFonts w:asciiTheme="majorHAnsi" w:hAnsiTheme="majorHAnsi"/>
          <w:b/>
        </w:rPr>
      </w:pPr>
    </w:p>
    <w:p w14:paraId="51491BFA" w14:textId="52318E57" w:rsidR="00F20248" w:rsidRPr="00F20248" w:rsidRDefault="00F20248">
      <w:pPr>
        <w:rPr>
          <w:rFonts w:asciiTheme="majorHAnsi" w:hAnsiTheme="majorHAnsi"/>
        </w:rPr>
      </w:pPr>
      <w:r w:rsidRPr="00F20248">
        <w:rPr>
          <w:rFonts w:asciiTheme="majorHAnsi" w:hAnsiTheme="majorHAnsi"/>
        </w:rPr>
        <w:t>Below are listed</w:t>
      </w:r>
      <w:r w:rsidR="00864445">
        <w:rPr>
          <w:rFonts w:asciiTheme="majorHAnsi" w:hAnsiTheme="majorHAnsi"/>
        </w:rPr>
        <w:t xml:space="preserve"> some ground rules for</w:t>
      </w:r>
      <w:r w:rsidRPr="00F20248">
        <w:rPr>
          <w:rFonts w:asciiTheme="majorHAnsi" w:hAnsiTheme="majorHAnsi"/>
        </w:rPr>
        <w:t xml:space="preserve"> our discussion</w:t>
      </w:r>
      <w:r w:rsidR="00864445">
        <w:rPr>
          <w:rFonts w:asciiTheme="majorHAnsi" w:hAnsiTheme="majorHAnsi"/>
        </w:rPr>
        <w:t>s</w:t>
      </w:r>
      <w:r w:rsidRPr="00F20248">
        <w:rPr>
          <w:rFonts w:asciiTheme="majorHAnsi" w:hAnsiTheme="majorHAnsi"/>
        </w:rPr>
        <w:t xml:space="preserve"> throughout the semester.</w:t>
      </w:r>
      <w:r w:rsidR="00650E88">
        <w:rPr>
          <w:rFonts w:asciiTheme="majorHAnsi" w:hAnsiTheme="majorHAnsi"/>
        </w:rPr>
        <w:t xml:space="preserve">  In this class, we will…</w:t>
      </w:r>
    </w:p>
    <w:p w14:paraId="7CC32DAB" w14:textId="77777777" w:rsidR="00F20248" w:rsidRPr="00F20248" w:rsidRDefault="00F20248">
      <w:pPr>
        <w:rPr>
          <w:rFonts w:asciiTheme="majorHAnsi" w:hAnsiTheme="majorHAnsi"/>
        </w:rPr>
      </w:pPr>
    </w:p>
    <w:p w14:paraId="66BBEFE1" w14:textId="77777777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>Acknowledge that racism, classism, sexism, heterosexism, and other institutionalized forms of oppression exist.</w:t>
      </w:r>
      <w:r w:rsidRPr="00F20248">
        <w:rPr>
          <w:rStyle w:val="FootnoteReference"/>
          <w:rFonts w:asciiTheme="majorHAnsi" w:hAnsiTheme="majorHAnsi"/>
        </w:rPr>
        <w:footnoteReference w:id="1"/>
      </w:r>
    </w:p>
    <w:p w14:paraId="52EE8731" w14:textId="77777777" w:rsidR="00F20248" w:rsidRPr="00F20248" w:rsidRDefault="00F20248">
      <w:pPr>
        <w:rPr>
          <w:rFonts w:asciiTheme="majorHAnsi" w:hAnsiTheme="majorHAnsi"/>
        </w:rPr>
      </w:pPr>
    </w:p>
    <w:p w14:paraId="23C557B1" w14:textId="7C1FAE8C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 xml:space="preserve">Acknowledge that one mechanism of institutionalized racism, classism, sexism, heterosexism, and the like is that we are all systematically taught misinformation about our own group and </w:t>
      </w:r>
      <w:r w:rsidR="00270300">
        <w:rPr>
          <w:rFonts w:asciiTheme="majorHAnsi" w:hAnsiTheme="majorHAnsi"/>
        </w:rPr>
        <w:t xml:space="preserve">other groups. </w:t>
      </w:r>
      <w:r w:rsidRPr="00F20248">
        <w:rPr>
          <w:rFonts w:asciiTheme="majorHAnsi" w:hAnsiTheme="majorHAnsi"/>
        </w:rPr>
        <w:t>This is true for members of privileged and oppressed groups.</w:t>
      </w:r>
    </w:p>
    <w:p w14:paraId="64C1E290" w14:textId="77777777" w:rsidR="00F20248" w:rsidRPr="00F20248" w:rsidRDefault="00F20248">
      <w:pPr>
        <w:rPr>
          <w:rFonts w:asciiTheme="majorHAnsi" w:hAnsiTheme="majorHAnsi"/>
        </w:rPr>
      </w:pPr>
    </w:p>
    <w:p w14:paraId="7D1D902A" w14:textId="77777777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>Agree not to blame ourselves or others for the misinformation we have learned, but to accept responsibility for not repeating misinformation after we have learned otherwise.</w:t>
      </w:r>
    </w:p>
    <w:p w14:paraId="7230A400" w14:textId="77777777" w:rsidR="00F20248" w:rsidRPr="00F20248" w:rsidRDefault="00F20248">
      <w:pPr>
        <w:rPr>
          <w:rFonts w:asciiTheme="majorHAnsi" w:hAnsiTheme="majorHAnsi"/>
        </w:rPr>
      </w:pPr>
    </w:p>
    <w:p w14:paraId="4F1080DF" w14:textId="77777777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>Agree not to “blame victims” for the conditions of their lives.</w:t>
      </w:r>
    </w:p>
    <w:p w14:paraId="472CC201" w14:textId="77777777" w:rsidR="00F20248" w:rsidRPr="00F20248" w:rsidRDefault="00F20248">
      <w:pPr>
        <w:rPr>
          <w:rFonts w:asciiTheme="majorHAnsi" w:hAnsiTheme="majorHAnsi"/>
        </w:rPr>
      </w:pPr>
    </w:p>
    <w:p w14:paraId="1B1B75C9" w14:textId="77777777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>Assume that people – both the people we study and the members of the class – are doing the best they can.</w:t>
      </w:r>
    </w:p>
    <w:p w14:paraId="07825632" w14:textId="77777777" w:rsidR="00F20248" w:rsidRPr="00F20248" w:rsidRDefault="00F20248">
      <w:pPr>
        <w:rPr>
          <w:rFonts w:asciiTheme="majorHAnsi" w:hAnsiTheme="majorHAnsi"/>
        </w:rPr>
      </w:pPr>
    </w:p>
    <w:p w14:paraId="2E317C27" w14:textId="107037ED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>Actively pursue information ab</w:t>
      </w:r>
      <w:r w:rsidR="00270300">
        <w:rPr>
          <w:rFonts w:asciiTheme="majorHAnsi" w:hAnsiTheme="majorHAnsi"/>
        </w:rPr>
        <w:t>out our own groups and other groups</w:t>
      </w:r>
      <w:r w:rsidRPr="00F20248">
        <w:rPr>
          <w:rFonts w:asciiTheme="majorHAnsi" w:hAnsiTheme="majorHAnsi"/>
        </w:rPr>
        <w:t>.</w:t>
      </w:r>
    </w:p>
    <w:p w14:paraId="3B74C2A7" w14:textId="77777777" w:rsidR="00F20248" w:rsidRPr="00F20248" w:rsidRDefault="00F20248">
      <w:pPr>
        <w:rPr>
          <w:rFonts w:asciiTheme="majorHAnsi" w:hAnsiTheme="majorHAnsi"/>
        </w:rPr>
      </w:pPr>
    </w:p>
    <w:p w14:paraId="095C5C62" w14:textId="346E208F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>Share information about our groups wi</w:t>
      </w:r>
      <w:r w:rsidR="00270300">
        <w:rPr>
          <w:rFonts w:asciiTheme="majorHAnsi" w:hAnsiTheme="majorHAnsi"/>
        </w:rPr>
        <w:t xml:space="preserve">th other members of the class; </w:t>
      </w:r>
      <w:r w:rsidRPr="00F20248">
        <w:rPr>
          <w:rFonts w:asciiTheme="majorHAnsi" w:hAnsiTheme="majorHAnsi"/>
        </w:rPr>
        <w:t>we will never demean, devalue, or in any way “put down” people for their experiences.</w:t>
      </w:r>
    </w:p>
    <w:p w14:paraId="3750DBAB" w14:textId="77777777" w:rsidR="00F20248" w:rsidRPr="00F20248" w:rsidRDefault="00F20248">
      <w:pPr>
        <w:rPr>
          <w:rFonts w:asciiTheme="majorHAnsi" w:hAnsiTheme="majorHAnsi"/>
        </w:rPr>
      </w:pPr>
    </w:p>
    <w:p w14:paraId="3407EE36" w14:textId="53E817B0" w:rsidR="00F20248" w:rsidRPr="00F20248" w:rsidRDefault="00F20248" w:rsidP="00F2024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0248">
        <w:rPr>
          <w:rFonts w:asciiTheme="majorHAnsi" w:hAnsiTheme="majorHAnsi"/>
        </w:rPr>
        <w:t>Agree to actively challenge the myths and stereotypes about our own groups and other groups so that we can break down the walls that pr</w:t>
      </w:r>
      <w:r w:rsidR="00270300">
        <w:rPr>
          <w:rFonts w:asciiTheme="majorHAnsi" w:hAnsiTheme="majorHAnsi"/>
        </w:rPr>
        <w:t>ohibit group cooperation and benefit</w:t>
      </w:r>
      <w:r w:rsidRPr="00F20248">
        <w:rPr>
          <w:rFonts w:asciiTheme="majorHAnsi" w:hAnsiTheme="majorHAnsi"/>
        </w:rPr>
        <w:t>.</w:t>
      </w:r>
    </w:p>
    <w:p w14:paraId="2F4A6536" w14:textId="77777777" w:rsidR="00F20248" w:rsidRPr="00F20248" w:rsidRDefault="00F20248">
      <w:pPr>
        <w:rPr>
          <w:rFonts w:asciiTheme="majorHAnsi" w:hAnsiTheme="majorHAnsi"/>
        </w:rPr>
      </w:pPr>
    </w:p>
    <w:p w14:paraId="5419890E" w14:textId="0EA60ADA" w:rsidR="00F20248" w:rsidRPr="00284783" w:rsidRDefault="00F20248" w:rsidP="00284783">
      <w:pPr>
        <w:pStyle w:val="ListParagraph"/>
        <w:numPr>
          <w:ilvl w:val="0"/>
          <w:numId w:val="1"/>
        </w:numPr>
        <w:rPr>
          <w:rFonts w:asciiTheme="majorHAnsi" w:hAnsiTheme="majorHAnsi"/>
          <w:iCs/>
        </w:rPr>
      </w:pPr>
      <w:r w:rsidRPr="00F20248">
        <w:rPr>
          <w:rFonts w:asciiTheme="majorHAnsi" w:hAnsiTheme="majorHAnsi"/>
        </w:rPr>
        <w:t>Create a safe a</w:t>
      </w:r>
      <w:r w:rsidR="00270300">
        <w:rPr>
          <w:rFonts w:asciiTheme="majorHAnsi" w:hAnsiTheme="majorHAnsi"/>
        </w:rPr>
        <w:t xml:space="preserve">tmosphere for open discussion. </w:t>
      </w:r>
      <w:r w:rsidR="00270300" w:rsidRPr="00284783">
        <w:rPr>
          <w:rFonts w:asciiTheme="majorHAnsi" w:hAnsiTheme="majorHAnsi"/>
          <w:iCs/>
        </w:rPr>
        <w:t xml:space="preserve">We will </w:t>
      </w:r>
      <w:r w:rsidR="007E30B4" w:rsidRPr="00284783">
        <w:rPr>
          <w:rFonts w:asciiTheme="majorHAnsi" w:hAnsiTheme="majorHAnsi"/>
          <w:iCs/>
        </w:rPr>
        <w:t>assume that personal information shared in this class is confidential and should not be</w:t>
      </w:r>
      <w:r w:rsidR="00284783">
        <w:rPr>
          <w:rFonts w:asciiTheme="majorHAnsi" w:hAnsiTheme="majorHAnsi"/>
          <w:iCs/>
        </w:rPr>
        <w:t xml:space="preserve"> talked about outside of class.</w:t>
      </w:r>
    </w:p>
    <w:p w14:paraId="72ABC004" w14:textId="77777777" w:rsidR="00F20248" w:rsidRPr="007E30B4" w:rsidRDefault="00F20248" w:rsidP="00F20248">
      <w:pPr>
        <w:rPr>
          <w:rFonts w:asciiTheme="majorHAnsi" w:hAnsiTheme="majorHAnsi"/>
          <w:i/>
        </w:rPr>
      </w:pPr>
    </w:p>
    <w:p w14:paraId="6A3EC6F0" w14:textId="77777777" w:rsidR="007E30B4" w:rsidRPr="00F20248" w:rsidRDefault="007E30B4" w:rsidP="00F20248">
      <w:pPr>
        <w:rPr>
          <w:rFonts w:asciiTheme="majorHAnsi" w:hAnsiTheme="majorHAnsi"/>
        </w:rPr>
      </w:pPr>
    </w:p>
    <w:p w14:paraId="41F242CD" w14:textId="6CC0C7E5" w:rsidR="00F20248" w:rsidRPr="00F20248" w:rsidRDefault="00284783" w:rsidP="00F2024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Source: </w:t>
      </w:r>
      <w:r w:rsidR="00F20248" w:rsidRPr="00F20248">
        <w:rPr>
          <w:rFonts w:asciiTheme="majorHAnsi" w:hAnsiTheme="majorHAnsi"/>
        </w:rPr>
        <w:t>These guideline</w:t>
      </w:r>
      <w:r w:rsidR="00F20248">
        <w:rPr>
          <w:rFonts w:asciiTheme="majorHAnsi" w:hAnsiTheme="majorHAnsi"/>
        </w:rPr>
        <w:t xml:space="preserve">s were </w:t>
      </w:r>
      <w:r>
        <w:rPr>
          <w:rFonts w:asciiTheme="majorHAnsi" w:hAnsiTheme="majorHAnsi"/>
        </w:rPr>
        <w:t xml:space="preserve">adapted from those </w:t>
      </w:r>
      <w:r w:rsidR="00F20248">
        <w:rPr>
          <w:rFonts w:asciiTheme="majorHAnsi" w:hAnsiTheme="majorHAnsi"/>
        </w:rPr>
        <w:t>developed by Lynn Weber</w:t>
      </w:r>
      <w:r w:rsidR="00F20248" w:rsidRPr="00F20248">
        <w:rPr>
          <w:rFonts w:asciiTheme="majorHAnsi" w:hAnsiTheme="majorHAnsi"/>
        </w:rPr>
        <w:t xml:space="preserve"> and published in </w:t>
      </w:r>
      <w:r w:rsidR="00F20248" w:rsidRPr="00F20248">
        <w:rPr>
          <w:rFonts w:asciiTheme="majorHAnsi" w:hAnsiTheme="majorHAnsi"/>
          <w:u w:val="single"/>
        </w:rPr>
        <w:t>Women’s Studies Quarterly</w:t>
      </w:r>
      <w:r w:rsidR="00F20248" w:rsidRPr="00F20248">
        <w:rPr>
          <w:rFonts w:asciiTheme="majorHAnsi" w:hAnsiTheme="majorHAnsi"/>
        </w:rPr>
        <w:t xml:space="preserve"> 18 (Spring/Summer 1990): 126-134.</w:t>
      </w:r>
    </w:p>
    <w:sectPr w:rsidR="00F20248" w:rsidRPr="00F20248" w:rsidSect="007E30B4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E1AB" w14:textId="77777777" w:rsidR="00CE3B83" w:rsidRDefault="00CE3B83" w:rsidP="00F20248">
      <w:r>
        <w:separator/>
      </w:r>
    </w:p>
  </w:endnote>
  <w:endnote w:type="continuationSeparator" w:id="0">
    <w:p w14:paraId="76E83A5B" w14:textId="77777777" w:rsidR="00CE3B83" w:rsidRDefault="00CE3B83" w:rsidP="00F2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32178" w14:textId="77777777" w:rsidR="00CE3B83" w:rsidRDefault="00CE3B83" w:rsidP="00F20248">
      <w:r>
        <w:separator/>
      </w:r>
    </w:p>
  </w:footnote>
  <w:footnote w:type="continuationSeparator" w:id="0">
    <w:p w14:paraId="2646F3F8" w14:textId="77777777" w:rsidR="00CE3B83" w:rsidRDefault="00CE3B83" w:rsidP="00F20248">
      <w:r>
        <w:continuationSeparator/>
      </w:r>
    </w:p>
  </w:footnote>
  <w:footnote w:id="1">
    <w:p w14:paraId="5B6F16E5" w14:textId="04640C35" w:rsidR="00F20248" w:rsidRDefault="00F20248">
      <w:pPr>
        <w:pStyle w:val="FootnoteText"/>
        <w:rPr>
          <w:rFonts w:asciiTheme="majorHAnsi" w:hAnsiTheme="majorHAnsi"/>
        </w:rPr>
      </w:pPr>
      <w:r>
        <w:rPr>
          <w:rStyle w:val="FootnoteReference"/>
        </w:rPr>
        <w:footnoteRef/>
      </w:r>
      <w:r>
        <w:t xml:space="preserve"> </w:t>
      </w:r>
      <w:r w:rsidRPr="00F20248">
        <w:rPr>
          <w:rFonts w:asciiTheme="majorHAnsi" w:hAnsiTheme="majorHAnsi"/>
        </w:rPr>
        <w:t>Many other institutionalized forms of op</w:t>
      </w:r>
      <w:r w:rsidR="00270300">
        <w:rPr>
          <w:rFonts w:asciiTheme="majorHAnsi" w:hAnsiTheme="majorHAnsi"/>
        </w:rPr>
        <w:t xml:space="preserve">pression could be listed here. </w:t>
      </w:r>
      <w:r w:rsidRPr="00F20248">
        <w:rPr>
          <w:rFonts w:asciiTheme="majorHAnsi" w:hAnsiTheme="majorHAnsi"/>
        </w:rPr>
        <w:t>A more complete list mi</w:t>
      </w:r>
      <w:r w:rsidR="00284783">
        <w:rPr>
          <w:rFonts w:asciiTheme="majorHAnsi" w:hAnsiTheme="majorHAnsi"/>
        </w:rPr>
        <w:t>ght include: ageism, ethnocentrism</w:t>
      </w:r>
      <w:r w:rsidR="00270300">
        <w:rPr>
          <w:rFonts w:asciiTheme="majorHAnsi" w:hAnsiTheme="majorHAnsi"/>
        </w:rPr>
        <w:t xml:space="preserve">, </w:t>
      </w:r>
      <w:r w:rsidR="00284783">
        <w:rPr>
          <w:rFonts w:asciiTheme="majorHAnsi" w:hAnsiTheme="majorHAnsi"/>
        </w:rPr>
        <w:t>ableism, religious intolerance</w:t>
      </w:r>
      <w:r w:rsidRPr="00F20248">
        <w:rPr>
          <w:rFonts w:asciiTheme="majorHAnsi" w:hAnsiTheme="majorHAnsi"/>
        </w:rPr>
        <w:t>,</w:t>
      </w:r>
      <w:r w:rsidR="00284783">
        <w:rPr>
          <w:rFonts w:asciiTheme="majorHAnsi" w:hAnsiTheme="majorHAnsi"/>
        </w:rPr>
        <w:t xml:space="preserve"> nativism, homophobia, transphobia</w:t>
      </w:r>
      <w:r w:rsidR="00270300">
        <w:rPr>
          <w:rFonts w:asciiTheme="majorHAnsi" w:hAnsiTheme="majorHAnsi"/>
        </w:rPr>
        <w:t xml:space="preserve">. </w:t>
      </w:r>
    </w:p>
    <w:p w14:paraId="1830BD98" w14:textId="77777777" w:rsidR="0081116F" w:rsidRDefault="0081116F">
      <w:pPr>
        <w:pStyle w:val="FootnoteText"/>
        <w:rPr>
          <w:rFonts w:asciiTheme="majorHAnsi" w:hAnsiTheme="majorHAnsi"/>
        </w:rPr>
      </w:pPr>
    </w:p>
    <w:p w14:paraId="20E6348E" w14:textId="375D613D" w:rsidR="0081116F" w:rsidRPr="0081116F" w:rsidRDefault="00280972">
      <w:pPr>
        <w:pStyle w:val="Footnote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Cia Verschelden</w:t>
      </w:r>
      <w:r w:rsidR="007B79AB">
        <w:rPr>
          <w:rFonts w:asciiTheme="majorHAnsi" w:hAnsiTheme="majorHAnsi" w:cstheme="majorHAnsi"/>
        </w:rPr>
        <w:t xml:space="preserve">    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D2E0C"/>
    <w:multiLevelType w:val="hybridMultilevel"/>
    <w:tmpl w:val="68F2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48"/>
    <w:rsid w:val="0003659B"/>
    <w:rsid w:val="00095436"/>
    <w:rsid w:val="00270300"/>
    <w:rsid w:val="00280972"/>
    <w:rsid w:val="00284783"/>
    <w:rsid w:val="00354C3E"/>
    <w:rsid w:val="00387256"/>
    <w:rsid w:val="003C05D2"/>
    <w:rsid w:val="00650E88"/>
    <w:rsid w:val="007B65BC"/>
    <w:rsid w:val="007B79AB"/>
    <w:rsid w:val="007C7BCD"/>
    <w:rsid w:val="007E30B4"/>
    <w:rsid w:val="0081116F"/>
    <w:rsid w:val="008318C2"/>
    <w:rsid w:val="00864445"/>
    <w:rsid w:val="009F087D"/>
    <w:rsid w:val="00B71078"/>
    <w:rsid w:val="00C466F7"/>
    <w:rsid w:val="00CE3B83"/>
    <w:rsid w:val="00F2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4A46E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20248"/>
  </w:style>
  <w:style w:type="character" w:customStyle="1" w:styleId="FootnoteTextChar">
    <w:name w:val="Footnote Text Char"/>
    <w:basedOn w:val="DefaultParagraphFont"/>
    <w:link w:val="FootnoteText"/>
    <w:uiPriority w:val="99"/>
    <w:rsid w:val="00F20248"/>
  </w:style>
  <w:style w:type="character" w:styleId="FootnoteReference">
    <w:name w:val="footnote reference"/>
    <w:basedOn w:val="DefaultParagraphFont"/>
    <w:uiPriority w:val="99"/>
    <w:unhideWhenUsed/>
    <w:rsid w:val="00F202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0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Cia Verschelden</cp:lastModifiedBy>
  <cp:revision>2</cp:revision>
  <dcterms:created xsi:type="dcterms:W3CDTF">2020-08-13T20:23:00Z</dcterms:created>
  <dcterms:modified xsi:type="dcterms:W3CDTF">2020-08-13T20:23:00Z</dcterms:modified>
</cp:coreProperties>
</file>